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7F6" w:rsidRDefault="00E417F6" w:rsidP="00E417F6">
      <w:pPr>
        <w:spacing w:line="480" w:lineRule="auto"/>
        <w:jc w:val="center"/>
        <w:rPr>
          <w:rFonts w:ascii="Times New Roman" w:hAnsi="Times New Roman" w:cs="Times New Roman"/>
          <w:sz w:val="24"/>
          <w:szCs w:val="24"/>
        </w:rPr>
      </w:pPr>
    </w:p>
    <w:p w:rsidR="00E417F6" w:rsidRDefault="00E417F6" w:rsidP="00E417F6">
      <w:pPr>
        <w:spacing w:line="480" w:lineRule="auto"/>
        <w:jc w:val="center"/>
        <w:rPr>
          <w:rFonts w:ascii="Times New Roman" w:hAnsi="Times New Roman" w:cs="Times New Roman"/>
          <w:sz w:val="24"/>
          <w:szCs w:val="24"/>
        </w:rPr>
      </w:pPr>
    </w:p>
    <w:p w:rsidR="00E417F6" w:rsidRDefault="00E417F6" w:rsidP="00E417F6">
      <w:pPr>
        <w:spacing w:line="480" w:lineRule="auto"/>
        <w:jc w:val="center"/>
        <w:rPr>
          <w:rFonts w:ascii="Times New Roman" w:hAnsi="Times New Roman" w:cs="Times New Roman"/>
          <w:sz w:val="24"/>
          <w:szCs w:val="24"/>
        </w:rPr>
      </w:pPr>
    </w:p>
    <w:p w:rsidR="00E417F6" w:rsidRDefault="00E417F6" w:rsidP="00E417F6">
      <w:pPr>
        <w:spacing w:line="480" w:lineRule="auto"/>
        <w:jc w:val="center"/>
        <w:rPr>
          <w:rFonts w:ascii="Times New Roman" w:hAnsi="Times New Roman" w:cs="Times New Roman"/>
          <w:sz w:val="24"/>
          <w:szCs w:val="24"/>
        </w:rPr>
      </w:pPr>
    </w:p>
    <w:p w:rsidR="00E417F6" w:rsidRDefault="00E417F6" w:rsidP="00E417F6">
      <w:pPr>
        <w:spacing w:line="480" w:lineRule="auto"/>
        <w:jc w:val="center"/>
        <w:rPr>
          <w:rFonts w:ascii="Times New Roman" w:hAnsi="Times New Roman" w:cs="Times New Roman"/>
          <w:sz w:val="24"/>
          <w:szCs w:val="24"/>
        </w:rPr>
      </w:pPr>
      <w:r w:rsidRPr="00E417F6">
        <w:rPr>
          <w:rFonts w:ascii="Times New Roman" w:hAnsi="Times New Roman" w:cs="Times New Roman"/>
          <w:sz w:val="24"/>
          <w:szCs w:val="24"/>
        </w:rPr>
        <w:t>Where Have You Been</w:t>
      </w:r>
    </w:p>
    <w:p w:rsidR="00E417F6" w:rsidRDefault="00E417F6" w:rsidP="00E417F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417F6" w:rsidRDefault="00E417F6" w:rsidP="00E417F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E417F6" w:rsidRDefault="00E417F6" w:rsidP="00E417F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E417F6" w:rsidRDefault="00E417F6" w:rsidP="00E417F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417F6" w:rsidRDefault="00E417F6" w:rsidP="00E417F6">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5358E2" w:rsidRPr="00E417F6" w:rsidRDefault="00E417F6" w:rsidP="00E417F6">
      <w:pPr>
        <w:spacing w:line="480" w:lineRule="auto"/>
        <w:ind w:firstLine="720"/>
        <w:jc w:val="both"/>
        <w:rPr>
          <w:rFonts w:ascii="Times New Roman" w:hAnsi="Times New Roman" w:cs="Times New Roman"/>
          <w:sz w:val="24"/>
          <w:szCs w:val="24"/>
        </w:rPr>
      </w:pPr>
      <w:r w:rsidRPr="00E417F6">
        <w:rPr>
          <w:rFonts w:ascii="Times New Roman" w:hAnsi="Times New Roman" w:cs="Times New Roman"/>
          <w:sz w:val="24"/>
          <w:szCs w:val="24"/>
        </w:rPr>
        <w:lastRenderedPageBreak/>
        <w:t xml:space="preserve">Q1. </w:t>
      </w:r>
    </w:p>
    <w:p w:rsidR="00E417F6" w:rsidRPr="00E417F6" w:rsidRDefault="00E417F6" w:rsidP="00E417F6">
      <w:pPr>
        <w:spacing w:line="480" w:lineRule="auto"/>
        <w:ind w:firstLine="720"/>
        <w:jc w:val="both"/>
        <w:rPr>
          <w:rFonts w:ascii="Times New Roman" w:hAnsi="Times New Roman" w:cs="Times New Roman"/>
          <w:sz w:val="24"/>
          <w:szCs w:val="24"/>
        </w:rPr>
      </w:pPr>
      <w:r w:rsidRPr="00E417F6">
        <w:rPr>
          <w:rFonts w:ascii="Times New Roman" w:hAnsi="Times New Roman" w:cs="Times New Roman"/>
          <w:sz w:val="24"/>
          <w:szCs w:val="24"/>
        </w:rPr>
        <w:t>In the story “Where Have You Been?” the character Connie represents the superficial, youthful</w:t>
      </w:r>
      <w:r>
        <w:rPr>
          <w:rFonts w:ascii="Times New Roman" w:hAnsi="Times New Roman" w:cs="Times New Roman"/>
          <w:sz w:val="24"/>
          <w:szCs w:val="24"/>
        </w:rPr>
        <w:t>,</w:t>
      </w:r>
      <w:r w:rsidRPr="00E417F6">
        <w:rPr>
          <w:rFonts w:ascii="Times New Roman" w:hAnsi="Times New Roman" w:cs="Times New Roman"/>
          <w:sz w:val="24"/>
          <w:szCs w:val="24"/>
        </w:rPr>
        <w:t xml:space="preserve"> and self-centered beautiful teenage girl who demonstrates romantic allusions. She is a fusion of materialism and also a symbol of the duality world in her. She represents the reality that of </w:t>
      </w:r>
      <w:r>
        <w:rPr>
          <w:rFonts w:ascii="Times New Roman" w:hAnsi="Times New Roman" w:cs="Times New Roman"/>
          <w:sz w:val="24"/>
          <w:szCs w:val="24"/>
        </w:rPr>
        <w:t xml:space="preserve">a </w:t>
      </w:r>
      <w:r w:rsidRPr="00E417F6">
        <w:rPr>
          <w:rFonts w:ascii="Times New Roman" w:hAnsi="Times New Roman" w:cs="Times New Roman"/>
          <w:sz w:val="24"/>
          <w:szCs w:val="24"/>
        </w:rPr>
        <w:t xml:space="preserve">shift from home to </w:t>
      </w:r>
      <w:r>
        <w:rPr>
          <w:rFonts w:ascii="Times New Roman" w:hAnsi="Times New Roman" w:cs="Times New Roman"/>
          <w:sz w:val="24"/>
          <w:szCs w:val="24"/>
        </w:rPr>
        <w:t>a</w:t>
      </w:r>
      <w:r w:rsidRPr="00E417F6">
        <w:rPr>
          <w:rFonts w:ascii="Times New Roman" w:hAnsi="Times New Roman" w:cs="Times New Roman"/>
          <w:sz w:val="24"/>
          <w:szCs w:val="24"/>
        </w:rPr>
        <w:t xml:space="preserve"> diverse world. On the other hand, June is Connie’s boring sister. Unlike Connie, June is less charming but also represents womanhood since she is </w:t>
      </w:r>
      <w:r>
        <w:rPr>
          <w:rFonts w:ascii="Times New Roman" w:hAnsi="Times New Roman" w:cs="Times New Roman"/>
          <w:sz w:val="24"/>
          <w:szCs w:val="24"/>
        </w:rPr>
        <w:t>a</w:t>
      </w:r>
      <w:r w:rsidRPr="00E417F6">
        <w:rPr>
          <w:rFonts w:ascii="Times New Roman" w:hAnsi="Times New Roman" w:cs="Times New Roman"/>
          <w:sz w:val="24"/>
          <w:szCs w:val="24"/>
        </w:rPr>
        <w:t xml:space="preserve"> professional woman. June spends most of her time with female friends, hence s</w:t>
      </w:r>
      <w:r>
        <w:rPr>
          <w:rFonts w:ascii="Times New Roman" w:hAnsi="Times New Roman" w:cs="Times New Roman"/>
          <w:sz w:val="24"/>
          <w:szCs w:val="24"/>
        </w:rPr>
        <w:t>h</w:t>
      </w:r>
      <w:r w:rsidRPr="00E417F6">
        <w:rPr>
          <w:rFonts w:ascii="Times New Roman" w:hAnsi="Times New Roman" w:cs="Times New Roman"/>
          <w:sz w:val="24"/>
          <w:szCs w:val="24"/>
        </w:rPr>
        <w:t>e represents a sexless and joyless existence, a kind of life which Connie does not aspire to live, (</w:t>
      </w:r>
      <w:r w:rsidRPr="00E417F6">
        <w:rPr>
          <w:rFonts w:ascii="Times New Roman" w:hAnsi="Times New Roman" w:cs="Times New Roman"/>
          <w:sz w:val="24"/>
          <w:szCs w:val="24"/>
          <w:shd w:val="clear" w:color="auto" w:fill="FFFFFF"/>
        </w:rPr>
        <w:t xml:space="preserve">Gale, </w:t>
      </w:r>
      <w:r w:rsidRPr="00E417F6">
        <w:rPr>
          <w:rFonts w:ascii="Times New Roman" w:hAnsi="Times New Roman" w:cs="Times New Roman"/>
          <w:sz w:val="24"/>
          <w:szCs w:val="24"/>
          <w:shd w:val="clear" w:color="auto" w:fill="FFFFFF"/>
        </w:rPr>
        <w:t>2016). </w:t>
      </w:r>
    </w:p>
    <w:p w:rsidR="00E417F6" w:rsidRPr="00E417F6" w:rsidRDefault="00E417F6" w:rsidP="00E417F6">
      <w:pPr>
        <w:spacing w:line="480" w:lineRule="auto"/>
        <w:ind w:firstLine="720"/>
        <w:jc w:val="both"/>
        <w:rPr>
          <w:rFonts w:ascii="Times New Roman" w:hAnsi="Times New Roman" w:cs="Times New Roman"/>
          <w:sz w:val="24"/>
          <w:szCs w:val="24"/>
        </w:rPr>
      </w:pPr>
      <w:r w:rsidRPr="00E417F6">
        <w:rPr>
          <w:rFonts w:ascii="Times New Roman" w:hAnsi="Times New Roman" w:cs="Times New Roman"/>
          <w:sz w:val="24"/>
          <w:szCs w:val="24"/>
        </w:rPr>
        <w:t xml:space="preserve">Q2. </w:t>
      </w:r>
    </w:p>
    <w:p w:rsidR="00E417F6" w:rsidRPr="00E417F6" w:rsidRDefault="00E417F6" w:rsidP="00E417F6">
      <w:pPr>
        <w:spacing w:line="480" w:lineRule="auto"/>
        <w:ind w:firstLine="720"/>
        <w:jc w:val="both"/>
        <w:rPr>
          <w:rFonts w:ascii="Times New Roman" w:hAnsi="Times New Roman" w:cs="Times New Roman"/>
          <w:sz w:val="24"/>
          <w:szCs w:val="24"/>
        </w:rPr>
      </w:pPr>
      <w:r w:rsidRPr="00E417F6">
        <w:rPr>
          <w:rFonts w:ascii="Times New Roman" w:hAnsi="Times New Roman" w:cs="Times New Roman"/>
          <w:sz w:val="24"/>
          <w:szCs w:val="24"/>
        </w:rPr>
        <w:t>I think Arnold is an extreme</w:t>
      </w:r>
      <w:r>
        <w:rPr>
          <w:rFonts w:ascii="Times New Roman" w:hAnsi="Times New Roman" w:cs="Times New Roman"/>
          <w:sz w:val="24"/>
          <w:szCs w:val="24"/>
        </w:rPr>
        <w:t>ly</w:t>
      </w:r>
      <w:r w:rsidRPr="00E417F6">
        <w:rPr>
          <w:rFonts w:ascii="Times New Roman" w:hAnsi="Times New Roman" w:cs="Times New Roman"/>
          <w:sz w:val="24"/>
          <w:szCs w:val="24"/>
        </w:rPr>
        <w:t xml:space="preserve"> evil character. This is because he pretends to be a young boy in his efforts to kidnap, sexually abuse</w:t>
      </w:r>
      <w:r>
        <w:rPr>
          <w:rFonts w:ascii="Times New Roman" w:hAnsi="Times New Roman" w:cs="Times New Roman"/>
          <w:sz w:val="24"/>
          <w:szCs w:val="24"/>
        </w:rPr>
        <w:t>,</w:t>
      </w:r>
      <w:r w:rsidRPr="00E417F6">
        <w:rPr>
          <w:rFonts w:ascii="Times New Roman" w:hAnsi="Times New Roman" w:cs="Times New Roman"/>
          <w:sz w:val="24"/>
          <w:szCs w:val="24"/>
        </w:rPr>
        <w:t xml:space="preserve"> and kill Connie. Arnold uses the advantage of Connie’s love for music to pretend to be a </w:t>
      </w:r>
      <w:r w:rsidR="00D556DC" w:rsidRPr="00E417F6">
        <w:rPr>
          <w:rFonts w:ascii="Times New Roman" w:hAnsi="Times New Roman" w:cs="Times New Roman"/>
          <w:sz w:val="24"/>
          <w:szCs w:val="24"/>
        </w:rPr>
        <w:t>loving</w:t>
      </w:r>
      <w:r w:rsidRPr="00E417F6">
        <w:rPr>
          <w:rFonts w:ascii="Times New Roman" w:hAnsi="Times New Roman" w:cs="Times New Roman"/>
          <w:sz w:val="24"/>
          <w:szCs w:val="24"/>
        </w:rPr>
        <w:t xml:space="preserve"> suitor and also speaks to her in a lilting voice to </w:t>
      </w:r>
      <w:r w:rsidR="00D556DC" w:rsidRPr="00E417F6">
        <w:rPr>
          <w:rFonts w:ascii="Times New Roman" w:hAnsi="Times New Roman" w:cs="Times New Roman"/>
          <w:sz w:val="24"/>
          <w:szCs w:val="24"/>
        </w:rPr>
        <w:t>divert</w:t>
      </w:r>
      <w:r w:rsidRPr="00E417F6">
        <w:rPr>
          <w:rFonts w:ascii="Times New Roman" w:hAnsi="Times New Roman" w:cs="Times New Roman"/>
          <w:sz w:val="24"/>
          <w:szCs w:val="24"/>
        </w:rPr>
        <w:t xml:space="preserve"> her from the horror of his </w:t>
      </w:r>
      <w:r w:rsidR="00D556DC" w:rsidRPr="00E417F6">
        <w:rPr>
          <w:rFonts w:ascii="Times New Roman" w:hAnsi="Times New Roman" w:cs="Times New Roman"/>
          <w:sz w:val="24"/>
          <w:szCs w:val="24"/>
        </w:rPr>
        <w:t>falling out</w:t>
      </w:r>
      <w:r w:rsidRPr="00E417F6">
        <w:rPr>
          <w:rFonts w:ascii="Times New Roman" w:hAnsi="Times New Roman" w:cs="Times New Roman"/>
          <w:sz w:val="24"/>
          <w:szCs w:val="24"/>
        </w:rPr>
        <w:t xml:space="preserve">. He also </w:t>
      </w:r>
      <w:r w:rsidR="00D556DC">
        <w:rPr>
          <w:rFonts w:ascii="Times New Roman" w:hAnsi="Times New Roman" w:cs="Times New Roman"/>
          <w:sz w:val="24"/>
          <w:szCs w:val="24"/>
        </w:rPr>
        <w:t>applies</w:t>
      </w:r>
      <w:r w:rsidRPr="00E417F6">
        <w:rPr>
          <w:rFonts w:ascii="Times New Roman" w:hAnsi="Times New Roman" w:cs="Times New Roman"/>
          <w:sz w:val="24"/>
          <w:szCs w:val="24"/>
        </w:rPr>
        <w:t xml:space="preserve"> makeup to appear taller and younger. He is a manipulative and deceptive character who knows what the family of Connie is going through but still comes into her house to abduct rape and murder Connie. These evil actions demonstrate that Arnold is a demonic character, (</w:t>
      </w:r>
      <w:r w:rsidRPr="00E417F6">
        <w:rPr>
          <w:rFonts w:ascii="Times New Roman" w:hAnsi="Times New Roman" w:cs="Times New Roman"/>
          <w:sz w:val="24"/>
          <w:szCs w:val="24"/>
          <w:shd w:val="clear" w:color="auto" w:fill="FFFFFF"/>
        </w:rPr>
        <w:t>Kuncaite</w:t>
      </w:r>
      <w:r w:rsidRPr="00E417F6">
        <w:rPr>
          <w:rFonts w:ascii="Times New Roman" w:hAnsi="Times New Roman" w:cs="Times New Roman"/>
          <w:sz w:val="24"/>
          <w:szCs w:val="24"/>
          <w:shd w:val="clear" w:color="auto" w:fill="FFFFFF"/>
        </w:rPr>
        <w:t xml:space="preserve"> and</w:t>
      </w:r>
      <w:r w:rsidRPr="00E417F6">
        <w:rPr>
          <w:rFonts w:ascii="Times New Roman" w:hAnsi="Times New Roman" w:cs="Times New Roman"/>
          <w:sz w:val="24"/>
          <w:szCs w:val="24"/>
          <w:shd w:val="clear" w:color="auto" w:fill="FFFFFF"/>
        </w:rPr>
        <w:t xml:space="preserve"> Hearst</w:t>
      </w:r>
      <w:r w:rsidRPr="00E417F6">
        <w:rPr>
          <w:rFonts w:ascii="Times New Roman" w:hAnsi="Times New Roman" w:cs="Times New Roman"/>
          <w:sz w:val="24"/>
          <w:szCs w:val="24"/>
          <w:shd w:val="clear" w:color="auto" w:fill="FFFFFF"/>
        </w:rPr>
        <w:t xml:space="preserve">, </w:t>
      </w:r>
      <w:r w:rsidRPr="00E417F6">
        <w:rPr>
          <w:rFonts w:ascii="Times New Roman" w:hAnsi="Times New Roman" w:cs="Times New Roman"/>
          <w:sz w:val="24"/>
          <w:szCs w:val="24"/>
          <w:shd w:val="clear" w:color="auto" w:fill="FFFFFF"/>
        </w:rPr>
        <w:t>2017).</w:t>
      </w:r>
    </w:p>
    <w:p w:rsidR="00E417F6" w:rsidRPr="00E417F6" w:rsidRDefault="00E417F6" w:rsidP="00E417F6">
      <w:pPr>
        <w:spacing w:line="480" w:lineRule="auto"/>
        <w:ind w:firstLine="720"/>
        <w:jc w:val="both"/>
        <w:rPr>
          <w:rFonts w:ascii="Times New Roman" w:hAnsi="Times New Roman" w:cs="Times New Roman"/>
          <w:sz w:val="24"/>
          <w:szCs w:val="24"/>
        </w:rPr>
      </w:pPr>
      <w:r w:rsidRPr="00E417F6">
        <w:rPr>
          <w:rFonts w:ascii="Times New Roman" w:hAnsi="Times New Roman" w:cs="Times New Roman"/>
          <w:sz w:val="24"/>
          <w:szCs w:val="24"/>
        </w:rPr>
        <w:t xml:space="preserve">Q3. </w:t>
      </w:r>
    </w:p>
    <w:p w:rsidR="00E417F6" w:rsidRPr="00E417F6" w:rsidRDefault="00E417F6" w:rsidP="00E417F6">
      <w:pPr>
        <w:spacing w:line="480" w:lineRule="auto"/>
        <w:ind w:firstLine="720"/>
        <w:jc w:val="both"/>
        <w:rPr>
          <w:rFonts w:ascii="Times New Roman" w:hAnsi="Times New Roman" w:cs="Times New Roman"/>
          <w:sz w:val="24"/>
          <w:szCs w:val="24"/>
        </w:rPr>
      </w:pPr>
      <w:r w:rsidRPr="00E417F6">
        <w:rPr>
          <w:rFonts w:ascii="Times New Roman" w:hAnsi="Times New Roman" w:cs="Times New Roman"/>
          <w:sz w:val="24"/>
          <w:szCs w:val="24"/>
        </w:rPr>
        <w:t xml:space="preserve">In the last scene of the story, Connie’s downfall is caused by her vanity. She is flattered by the attention of Arnold Friend and allows him to pull her into a conversation that proves to be her downfall. Connie also demonstrates a tendency of drifting off and being in the state of confusion in most cases, something which might have contributed to her being easily pulled down by Arnold </w:t>
      </w:r>
      <w:r w:rsidRPr="00E417F6">
        <w:rPr>
          <w:rFonts w:ascii="Times New Roman" w:hAnsi="Times New Roman" w:cs="Times New Roman"/>
          <w:sz w:val="24"/>
          <w:szCs w:val="24"/>
        </w:rPr>
        <w:lastRenderedPageBreak/>
        <w:t>Friend. Connie’s sexual desires as demonstrated in her romantic desire and naïve behavior yet she is still a child lead into her encounter with Arnold who brings her down, (</w:t>
      </w:r>
      <w:r w:rsidRPr="00E417F6">
        <w:rPr>
          <w:rFonts w:ascii="Times New Roman" w:hAnsi="Times New Roman" w:cs="Times New Roman"/>
          <w:sz w:val="24"/>
          <w:szCs w:val="24"/>
          <w:shd w:val="clear" w:color="auto" w:fill="FFFFFF"/>
        </w:rPr>
        <w:t xml:space="preserve">Oates and Wolff, </w:t>
      </w:r>
      <w:r w:rsidRPr="00E417F6">
        <w:rPr>
          <w:rFonts w:ascii="Times New Roman" w:hAnsi="Times New Roman" w:cs="Times New Roman"/>
          <w:sz w:val="24"/>
          <w:szCs w:val="24"/>
          <w:shd w:val="clear" w:color="auto" w:fill="FFFFFF"/>
        </w:rPr>
        <w:t>2013). </w:t>
      </w:r>
    </w:p>
    <w:p w:rsidR="00E417F6" w:rsidRPr="00E417F6" w:rsidRDefault="00E417F6" w:rsidP="00E417F6">
      <w:pPr>
        <w:spacing w:line="480" w:lineRule="auto"/>
        <w:ind w:firstLine="720"/>
        <w:jc w:val="both"/>
        <w:rPr>
          <w:rFonts w:ascii="Times New Roman" w:hAnsi="Times New Roman" w:cs="Times New Roman"/>
          <w:sz w:val="24"/>
          <w:szCs w:val="24"/>
        </w:rPr>
      </w:pPr>
      <w:r w:rsidRPr="00E417F6">
        <w:rPr>
          <w:rFonts w:ascii="Times New Roman" w:hAnsi="Times New Roman" w:cs="Times New Roman"/>
          <w:sz w:val="24"/>
          <w:szCs w:val="24"/>
        </w:rPr>
        <w:t xml:space="preserve">Q4. </w:t>
      </w:r>
    </w:p>
    <w:p w:rsidR="00E417F6" w:rsidRPr="00E417F6" w:rsidRDefault="00E417F6" w:rsidP="00E417F6">
      <w:pPr>
        <w:spacing w:line="480" w:lineRule="auto"/>
        <w:ind w:firstLine="720"/>
        <w:jc w:val="both"/>
        <w:rPr>
          <w:rFonts w:ascii="Times New Roman" w:hAnsi="Times New Roman" w:cs="Times New Roman"/>
          <w:sz w:val="24"/>
          <w:szCs w:val="24"/>
        </w:rPr>
      </w:pPr>
      <w:r w:rsidRPr="00E417F6">
        <w:rPr>
          <w:rFonts w:ascii="Times New Roman" w:hAnsi="Times New Roman" w:cs="Times New Roman"/>
          <w:sz w:val="24"/>
          <w:szCs w:val="24"/>
        </w:rPr>
        <w:t xml:space="preserve">The title of Joyce Carol Oates’s narrative “Where Have You Been?” </w:t>
      </w:r>
      <w:r w:rsidR="00D556DC">
        <w:rPr>
          <w:rFonts w:ascii="Times New Roman" w:hAnsi="Times New Roman" w:cs="Times New Roman"/>
          <w:sz w:val="24"/>
          <w:szCs w:val="24"/>
        </w:rPr>
        <w:t>presents</w:t>
      </w:r>
      <w:r w:rsidRPr="00E417F6">
        <w:rPr>
          <w:rFonts w:ascii="Times New Roman" w:hAnsi="Times New Roman" w:cs="Times New Roman"/>
          <w:sz w:val="24"/>
          <w:szCs w:val="24"/>
        </w:rPr>
        <w:t xml:space="preserve"> the stressed relationship between Connie and her </w:t>
      </w:r>
      <w:r w:rsidR="00D556DC">
        <w:rPr>
          <w:rFonts w:ascii="Times New Roman" w:hAnsi="Times New Roman" w:cs="Times New Roman"/>
          <w:sz w:val="24"/>
          <w:szCs w:val="24"/>
        </w:rPr>
        <w:t xml:space="preserve">father and mother, </w:t>
      </w:r>
      <w:r w:rsidRPr="00E417F6">
        <w:rPr>
          <w:rFonts w:ascii="Times New Roman" w:hAnsi="Times New Roman" w:cs="Times New Roman"/>
          <w:sz w:val="24"/>
          <w:szCs w:val="24"/>
        </w:rPr>
        <w:t xml:space="preserve">who seem to be nagging about Connie’s </w:t>
      </w:r>
      <w:r w:rsidR="00D556DC" w:rsidRPr="00E417F6">
        <w:rPr>
          <w:rFonts w:ascii="Times New Roman" w:hAnsi="Times New Roman" w:cs="Times New Roman"/>
          <w:sz w:val="24"/>
          <w:szCs w:val="24"/>
        </w:rPr>
        <w:t>actions</w:t>
      </w:r>
      <w:r w:rsidRPr="00E417F6">
        <w:rPr>
          <w:rFonts w:ascii="Times New Roman" w:hAnsi="Times New Roman" w:cs="Times New Roman"/>
          <w:sz w:val="24"/>
          <w:szCs w:val="24"/>
        </w:rPr>
        <w:t xml:space="preserve"> but do not question her about the act</w:t>
      </w:r>
      <w:bookmarkStart w:id="0" w:name="_GoBack"/>
      <w:bookmarkEnd w:id="0"/>
      <w:r w:rsidRPr="00E417F6">
        <w:rPr>
          <w:rFonts w:ascii="Times New Roman" w:hAnsi="Times New Roman" w:cs="Times New Roman"/>
          <w:sz w:val="24"/>
          <w:szCs w:val="24"/>
        </w:rPr>
        <w:t>ions she takes. Connie’s mother allow</w:t>
      </w:r>
      <w:r>
        <w:rPr>
          <w:rFonts w:ascii="Times New Roman" w:hAnsi="Times New Roman" w:cs="Times New Roman"/>
          <w:sz w:val="24"/>
          <w:szCs w:val="24"/>
        </w:rPr>
        <w:t>s</w:t>
      </w:r>
      <w:r w:rsidRPr="00E417F6">
        <w:rPr>
          <w:rFonts w:ascii="Times New Roman" w:hAnsi="Times New Roman" w:cs="Times New Roman"/>
          <w:sz w:val="24"/>
          <w:szCs w:val="24"/>
        </w:rPr>
        <w:t xml:space="preserve"> her to go out without asking for permission and assumes that she will behave well as her elder sister June. Similar</w:t>
      </w:r>
      <w:r>
        <w:rPr>
          <w:rFonts w:ascii="Times New Roman" w:hAnsi="Times New Roman" w:cs="Times New Roman"/>
          <w:sz w:val="24"/>
          <w:szCs w:val="24"/>
        </w:rPr>
        <w:t>ly</w:t>
      </w:r>
      <w:r w:rsidRPr="00E417F6">
        <w:rPr>
          <w:rFonts w:ascii="Times New Roman" w:hAnsi="Times New Roman" w:cs="Times New Roman"/>
          <w:sz w:val="24"/>
          <w:szCs w:val="24"/>
        </w:rPr>
        <w:t xml:space="preserve">, Connie’s father picks her up but never questions where she has been. The title represents a criticism of the negligence and lack of concern of Connie’s parents on where she </w:t>
      </w:r>
      <w:r>
        <w:rPr>
          <w:rFonts w:ascii="Times New Roman" w:hAnsi="Times New Roman" w:cs="Times New Roman"/>
          <w:sz w:val="24"/>
          <w:szCs w:val="24"/>
        </w:rPr>
        <w:t>is going or where she has been, (</w:t>
      </w:r>
      <w:r>
        <w:rPr>
          <w:rFonts w:ascii="Times New Roman" w:hAnsi="Times New Roman" w:cs="Times New Roman"/>
          <w:sz w:val="24"/>
          <w:szCs w:val="24"/>
          <w:shd w:val="clear" w:color="auto" w:fill="FFFFFF"/>
        </w:rPr>
        <w:t xml:space="preserve">Gale, </w:t>
      </w:r>
      <w:r w:rsidRPr="00E417F6">
        <w:rPr>
          <w:rFonts w:ascii="Times New Roman" w:hAnsi="Times New Roman" w:cs="Times New Roman"/>
          <w:sz w:val="24"/>
          <w:szCs w:val="24"/>
          <w:shd w:val="clear" w:color="auto" w:fill="FFFFFF"/>
        </w:rPr>
        <w:t>2016). </w:t>
      </w:r>
    </w:p>
    <w:p w:rsidR="00E417F6" w:rsidRPr="00E417F6" w:rsidRDefault="00E417F6" w:rsidP="00E417F6">
      <w:pPr>
        <w:spacing w:line="480" w:lineRule="auto"/>
        <w:jc w:val="both"/>
        <w:rPr>
          <w:rFonts w:ascii="Times New Roman" w:hAnsi="Times New Roman" w:cs="Times New Roman"/>
          <w:sz w:val="24"/>
          <w:szCs w:val="24"/>
        </w:rPr>
      </w:pPr>
      <w:r w:rsidRPr="00E417F6">
        <w:rPr>
          <w:rFonts w:ascii="Times New Roman" w:hAnsi="Times New Roman" w:cs="Times New Roman"/>
          <w:sz w:val="24"/>
          <w:szCs w:val="24"/>
        </w:rPr>
        <w:br w:type="page"/>
      </w:r>
    </w:p>
    <w:p w:rsidR="00E417F6" w:rsidRPr="00E417F6" w:rsidRDefault="00E417F6" w:rsidP="00E417F6">
      <w:pPr>
        <w:spacing w:line="480" w:lineRule="auto"/>
        <w:jc w:val="center"/>
        <w:rPr>
          <w:rFonts w:ascii="Times New Roman" w:hAnsi="Times New Roman" w:cs="Times New Roman"/>
          <w:sz w:val="24"/>
          <w:szCs w:val="24"/>
        </w:rPr>
      </w:pPr>
      <w:r w:rsidRPr="00E417F6">
        <w:rPr>
          <w:rFonts w:ascii="Times New Roman" w:hAnsi="Times New Roman" w:cs="Times New Roman"/>
          <w:sz w:val="24"/>
          <w:szCs w:val="24"/>
        </w:rPr>
        <w:lastRenderedPageBreak/>
        <w:t>Reference</w:t>
      </w:r>
    </w:p>
    <w:p w:rsidR="00E417F6" w:rsidRPr="00E417F6" w:rsidRDefault="00E417F6" w:rsidP="00E417F6">
      <w:pPr>
        <w:spacing w:line="480" w:lineRule="auto"/>
        <w:ind w:left="720" w:hanging="720"/>
        <w:jc w:val="both"/>
        <w:rPr>
          <w:rFonts w:ascii="Times New Roman" w:hAnsi="Times New Roman" w:cs="Times New Roman"/>
          <w:sz w:val="24"/>
          <w:szCs w:val="24"/>
          <w:shd w:val="clear" w:color="auto" w:fill="FFFFFF"/>
        </w:rPr>
      </w:pPr>
      <w:r w:rsidRPr="00E417F6">
        <w:rPr>
          <w:rFonts w:ascii="Times New Roman" w:hAnsi="Times New Roman" w:cs="Times New Roman"/>
          <w:sz w:val="24"/>
          <w:szCs w:val="24"/>
          <w:shd w:val="clear" w:color="auto" w:fill="FFFFFF"/>
        </w:rPr>
        <w:t>Oates, J. C., &amp; Wolff, T. (2013). </w:t>
      </w:r>
      <w:r w:rsidRPr="00E417F6">
        <w:rPr>
          <w:rFonts w:ascii="Times New Roman" w:hAnsi="Times New Roman" w:cs="Times New Roman"/>
          <w:i/>
          <w:iCs/>
          <w:sz w:val="24"/>
          <w:szCs w:val="24"/>
          <w:shd w:val="clear" w:color="auto" w:fill="FFFFFF"/>
        </w:rPr>
        <w:t>Where Are You Going, Where Have You Been?</w:t>
      </w:r>
      <w:r w:rsidRPr="00E417F6">
        <w:rPr>
          <w:rFonts w:ascii="Times New Roman" w:hAnsi="Times New Roman" w:cs="Times New Roman"/>
          <w:sz w:val="24"/>
          <w:szCs w:val="24"/>
          <w:shd w:val="clear" w:color="auto" w:fill="FFFFFF"/>
        </w:rPr>
        <w:t>. Difusión, Centro de Investigación y Pubicaciones de Idiomas.</w:t>
      </w:r>
    </w:p>
    <w:p w:rsidR="00E417F6" w:rsidRPr="00E417F6" w:rsidRDefault="00E417F6" w:rsidP="00E417F6">
      <w:pPr>
        <w:spacing w:line="480" w:lineRule="auto"/>
        <w:ind w:left="720" w:hanging="720"/>
        <w:jc w:val="both"/>
        <w:rPr>
          <w:rFonts w:ascii="Times New Roman" w:hAnsi="Times New Roman" w:cs="Times New Roman"/>
          <w:sz w:val="24"/>
          <w:szCs w:val="24"/>
          <w:shd w:val="clear" w:color="auto" w:fill="FFFFFF"/>
        </w:rPr>
      </w:pPr>
      <w:r w:rsidRPr="00E417F6">
        <w:rPr>
          <w:rFonts w:ascii="Times New Roman" w:hAnsi="Times New Roman" w:cs="Times New Roman"/>
          <w:sz w:val="24"/>
          <w:szCs w:val="24"/>
          <w:shd w:val="clear" w:color="auto" w:fill="FFFFFF"/>
        </w:rPr>
        <w:t>Gale, C. L. (2016). </w:t>
      </w:r>
      <w:r w:rsidRPr="00E417F6">
        <w:rPr>
          <w:rFonts w:ascii="Times New Roman" w:hAnsi="Times New Roman" w:cs="Times New Roman"/>
          <w:i/>
          <w:iCs/>
          <w:sz w:val="24"/>
          <w:szCs w:val="24"/>
          <w:shd w:val="clear" w:color="auto" w:fill="FFFFFF"/>
        </w:rPr>
        <w:t>A Study Guide for Joyce Carol Oates's" Where Are You Going, Where Have You Been?"</w:t>
      </w:r>
      <w:r w:rsidRPr="00E417F6">
        <w:rPr>
          <w:rFonts w:ascii="Times New Roman" w:hAnsi="Times New Roman" w:cs="Times New Roman"/>
          <w:sz w:val="24"/>
          <w:szCs w:val="24"/>
          <w:shd w:val="clear" w:color="auto" w:fill="FFFFFF"/>
        </w:rPr>
        <w:t>. Gale Cengage Learning.</w:t>
      </w:r>
    </w:p>
    <w:p w:rsidR="00E417F6" w:rsidRPr="00E417F6" w:rsidRDefault="00E417F6" w:rsidP="00E417F6">
      <w:pPr>
        <w:spacing w:line="480" w:lineRule="auto"/>
        <w:ind w:left="720" w:hanging="720"/>
        <w:jc w:val="both"/>
        <w:rPr>
          <w:rFonts w:ascii="Times New Roman" w:hAnsi="Times New Roman" w:cs="Times New Roman"/>
          <w:sz w:val="24"/>
          <w:szCs w:val="24"/>
        </w:rPr>
      </w:pPr>
      <w:r w:rsidRPr="00E417F6">
        <w:rPr>
          <w:rFonts w:ascii="Times New Roman" w:hAnsi="Times New Roman" w:cs="Times New Roman"/>
          <w:sz w:val="24"/>
          <w:szCs w:val="24"/>
          <w:shd w:val="clear" w:color="auto" w:fill="FFFFFF"/>
        </w:rPr>
        <w:t>Kuncaite, D., &amp; Hearst, E. (2017). Where Are You Going, Where Have You Been?.</w:t>
      </w:r>
    </w:p>
    <w:sectPr w:rsidR="00E417F6" w:rsidRPr="00E417F6" w:rsidSect="00E417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0B40" w:rsidRDefault="00ED0B40" w:rsidP="00E417F6">
      <w:pPr>
        <w:spacing w:after="0" w:line="240" w:lineRule="auto"/>
      </w:pPr>
      <w:r>
        <w:separator/>
      </w:r>
    </w:p>
  </w:endnote>
  <w:endnote w:type="continuationSeparator" w:id="0">
    <w:p w:rsidR="00ED0B40" w:rsidRDefault="00ED0B40" w:rsidP="00E41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0B40" w:rsidRDefault="00ED0B40" w:rsidP="00E417F6">
      <w:pPr>
        <w:spacing w:after="0" w:line="240" w:lineRule="auto"/>
      </w:pPr>
      <w:r>
        <w:separator/>
      </w:r>
    </w:p>
  </w:footnote>
  <w:footnote w:type="continuationSeparator" w:id="0">
    <w:p w:rsidR="00ED0B40" w:rsidRDefault="00ED0B40" w:rsidP="00E417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9291002"/>
      <w:docPartObj>
        <w:docPartGallery w:val="Page Numbers (Top of Page)"/>
        <w:docPartUnique/>
      </w:docPartObj>
    </w:sdtPr>
    <w:sdtEndPr>
      <w:rPr>
        <w:noProof/>
      </w:rPr>
    </w:sdtEndPr>
    <w:sdtContent>
      <w:p w:rsidR="00E417F6" w:rsidRPr="00E417F6" w:rsidRDefault="00E417F6" w:rsidP="00E417F6">
        <w:pPr>
          <w:spacing w:line="480" w:lineRule="auto"/>
          <w:rPr>
            <w:rFonts w:ascii="Times New Roman" w:hAnsi="Times New Roman" w:cs="Times New Roman"/>
            <w:sz w:val="24"/>
            <w:szCs w:val="24"/>
          </w:rPr>
        </w:pPr>
        <w:r w:rsidRPr="00E417F6">
          <w:rPr>
            <w:rFonts w:ascii="Times New Roman" w:hAnsi="Times New Roman" w:cs="Times New Roman"/>
            <w:sz w:val="24"/>
            <w:szCs w:val="24"/>
          </w:rPr>
          <w:t>WHERE HAVE YOU BEEN</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556DC">
          <w:rPr>
            <w:noProof/>
          </w:rPr>
          <w:t>3</w:t>
        </w:r>
        <w:r>
          <w:rPr>
            <w:noProof/>
          </w:rPr>
          <w:fldChar w:fldCharType="end"/>
        </w:r>
      </w:p>
    </w:sdtContent>
  </w:sdt>
  <w:p w:rsidR="00E417F6" w:rsidRDefault="00E417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7F6" w:rsidRPr="00E417F6" w:rsidRDefault="00E417F6" w:rsidP="00E417F6">
    <w:pPr>
      <w:spacing w:line="480" w:lineRule="auto"/>
      <w:rPr>
        <w:rFonts w:ascii="Times New Roman" w:hAnsi="Times New Roman" w:cs="Times New Roman"/>
        <w:sz w:val="24"/>
        <w:szCs w:val="24"/>
      </w:rPr>
    </w:pPr>
    <w:r w:rsidRPr="00E417F6">
      <w:rPr>
        <w:rFonts w:ascii="Times New Roman" w:hAnsi="Times New Roman" w:cs="Times New Roman"/>
        <w:sz w:val="24"/>
        <w:szCs w:val="24"/>
      </w:rPr>
      <w:t xml:space="preserve">Running Head: </w:t>
    </w:r>
    <w:sdt>
      <w:sdtPr>
        <w:rPr>
          <w:rFonts w:ascii="Times New Roman" w:hAnsi="Times New Roman" w:cs="Times New Roman"/>
          <w:sz w:val="24"/>
          <w:szCs w:val="24"/>
        </w:rPr>
        <w:id w:val="602378458"/>
        <w:docPartObj>
          <w:docPartGallery w:val="Page Numbers (Top of Page)"/>
          <w:docPartUnique/>
        </w:docPartObj>
      </w:sdtPr>
      <w:sdtEndPr>
        <w:rPr>
          <w:noProof/>
        </w:rPr>
      </w:sdtEndPr>
      <w:sdtContent>
        <w:r w:rsidRPr="00E417F6">
          <w:rPr>
            <w:rFonts w:ascii="Times New Roman" w:hAnsi="Times New Roman" w:cs="Times New Roman"/>
            <w:sz w:val="24"/>
            <w:szCs w:val="24"/>
          </w:rPr>
          <w:t>WHERE HAVE YOU BEEN</w:t>
        </w:r>
        <w:r>
          <w:rPr>
            <w:rFonts w:ascii="Times New Roman" w:hAnsi="Times New Roman" w:cs="Times New Roman"/>
            <w:sz w:val="24"/>
            <w:szCs w:val="24"/>
          </w:rPr>
          <w:t xml:space="preserve">                                                                                 </w:t>
        </w:r>
        <w:r w:rsidRPr="00E417F6">
          <w:rPr>
            <w:rFonts w:ascii="Times New Roman" w:hAnsi="Times New Roman" w:cs="Times New Roman"/>
            <w:sz w:val="24"/>
            <w:szCs w:val="24"/>
          </w:rPr>
          <w:fldChar w:fldCharType="begin"/>
        </w:r>
        <w:r w:rsidRPr="00E417F6">
          <w:rPr>
            <w:rFonts w:ascii="Times New Roman" w:hAnsi="Times New Roman" w:cs="Times New Roman"/>
            <w:sz w:val="24"/>
            <w:szCs w:val="24"/>
          </w:rPr>
          <w:instrText xml:space="preserve"> PAGE   \* MERGEFORMAT </w:instrText>
        </w:r>
        <w:r w:rsidRPr="00E417F6">
          <w:rPr>
            <w:rFonts w:ascii="Times New Roman" w:hAnsi="Times New Roman" w:cs="Times New Roman"/>
            <w:sz w:val="24"/>
            <w:szCs w:val="24"/>
          </w:rPr>
          <w:fldChar w:fldCharType="separate"/>
        </w:r>
        <w:r w:rsidR="00D556DC">
          <w:rPr>
            <w:rFonts w:ascii="Times New Roman" w:hAnsi="Times New Roman" w:cs="Times New Roman"/>
            <w:noProof/>
            <w:sz w:val="24"/>
            <w:szCs w:val="24"/>
          </w:rPr>
          <w:t>1</w:t>
        </w:r>
        <w:r w:rsidRPr="00E417F6">
          <w:rPr>
            <w:rFonts w:ascii="Times New Roman" w:hAnsi="Times New Roman" w:cs="Times New Roman"/>
            <w:noProof/>
            <w:sz w:val="24"/>
            <w:szCs w:val="24"/>
          </w:rPr>
          <w:fldChar w:fldCharType="end"/>
        </w:r>
      </w:sdtContent>
    </w:sdt>
  </w:p>
  <w:p w:rsidR="00E417F6" w:rsidRDefault="00E417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zMjM0NjcxMzexMDVQ0lEKTi0uzszPAykwrAUAq6RalSwAAAA="/>
  </w:docVars>
  <w:rsids>
    <w:rsidRoot w:val="00E417F6"/>
    <w:rsid w:val="005358E2"/>
    <w:rsid w:val="00D556DC"/>
    <w:rsid w:val="00E417F6"/>
    <w:rsid w:val="00ED0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D3FA20-6FD8-49BA-B8B3-CC0BAA0FA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1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7F6"/>
  </w:style>
  <w:style w:type="paragraph" w:styleId="Footer">
    <w:name w:val="footer"/>
    <w:basedOn w:val="Normal"/>
    <w:link w:val="FooterChar"/>
    <w:uiPriority w:val="99"/>
    <w:unhideWhenUsed/>
    <w:rsid w:val="00E41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2925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2020-07-07T21:20:00Z</dcterms:created>
  <dcterms:modified xsi:type="dcterms:W3CDTF">2020-07-07T21:20:00Z</dcterms:modified>
</cp:coreProperties>
</file>